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E5" w:rsidRPr="00AE4B43" w:rsidRDefault="005051E5" w:rsidP="009C1C54">
      <w:pPr>
        <w:spacing w:after="0"/>
        <w:rPr>
          <w:rFonts w:ascii="Arial" w:hAnsi="Arial" w:cs="Arial"/>
          <w:b/>
          <w:szCs w:val="24"/>
        </w:rPr>
      </w:pPr>
      <w:bookmarkStart w:id="0" w:name="_GoBack"/>
      <w:bookmarkEnd w:id="0"/>
      <w:r w:rsidRPr="00AE4B43">
        <w:rPr>
          <w:rFonts w:ascii="Arial" w:hAnsi="Arial" w:cs="Arial"/>
          <w:b/>
          <w:szCs w:val="24"/>
        </w:rPr>
        <w:t>Calendario Electoral Zootecnia</w:t>
      </w:r>
      <w:r>
        <w:rPr>
          <w:rFonts w:ascii="Arial" w:hAnsi="Arial" w:cs="Arial"/>
          <w:b/>
          <w:szCs w:val="24"/>
        </w:rPr>
        <w:t xml:space="preserve"> Estudiantes</w:t>
      </w:r>
    </w:p>
    <w:p w:rsidR="005051E5" w:rsidRPr="0035340D" w:rsidRDefault="005051E5" w:rsidP="009C1C54">
      <w:pPr>
        <w:spacing w:after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482"/>
      </w:tblGrid>
      <w:tr w:rsidR="005051E5" w:rsidRPr="008A1F92" w:rsidTr="00887CF0">
        <w:tc>
          <w:tcPr>
            <w:tcW w:w="4928" w:type="dxa"/>
            <w:shd w:val="clear" w:color="auto" w:fill="auto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Fechas de inscripción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21 al 23 de septiembre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verificación de requisitos y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24 de septiembre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presentación de reclamaciones contra la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25 de septiembre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proclamación definitiva de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28 de septiembre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Fechas para la campaña electoral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29 de septiembre a 2 de octubre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jornada de socialización de propuestas a los estudiantes del programa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A1F92">
              <w:rPr>
                <w:rFonts w:ascii="Arial" w:hAnsi="Arial" w:cs="Arial"/>
                <w:sz w:val="24"/>
                <w:szCs w:val="24"/>
              </w:rPr>
              <w:t xml:space="preserve"> de octubre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51E5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Pamplona Salón Rojo 10:00 a.m. a 12:00 p.m.</w:t>
            </w:r>
          </w:p>
          <w:p w:rsidR="005051E5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de octubre</w:t>
            </w:r>
          </w:p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Sede Villa del Rosario </w:t>
            </w:r>
          </w:p>
        </w:tc>
      </w:tr>
      <w:tr w:rsidR="005051E5" w:rsidRPr="008A1F92" w:rsidTr="00887CF0">
        <w:trPr>
          <w:trHeight w:val="392"/>
        </w:trPr>
        <w:tc>
          <w:tcPr>
            <w:tcW w:w="4928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jornada de sufragio (votación)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5 de octubre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proclamación provisional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6 de octubre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</w:tcPr>
          <w:p w:rsidR="005051E5" w:rsidRPr="008A1F92" w:rsidRDefault="005051E5" w:rsidP="009C1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para la presentación de reclamaciones contra la proclamación del candidato electo o el proceso de escrutinio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7 de octubre</w:t>
            </w:r>
          </w:p>
        </w:tc>
      </w:tr>
      <w:tr w:rsidR="005051E5" w:rsidRPr="008A1F92" w:rsidTr="00887CF0">
        <w:tc>
          <w:tcPr>
            <w:tcW w:w="4928" w:type="dxa"/>
            <w:shd w:val="clear" w:color="auto" w:fill="auto"/>
          </w:tcPr>
          <w:p w:rsidR="005051E5" w:rsidRPr="008A1F92" w:rsidRDefault="005051E5" w:rsidP="009C1C5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Fecha de proclamación definitiva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051E5" w:rsidRPr="008A1F92" w:rsidRDefault="005051E5" w:rsidP="009C1C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F92">
              <w:rPr>
                <w:rFonts w:ascii="Arial" w:hAnsi="Arial" w:cs="Arial"/>
                <w:sz w:val="24"/>
                <w:szCs w:val="24"/>
              </w:rPr>
              <w:t>9 de octubre</w:t>
            </w:r>
          </w:p>
        </w:tc>
      </w:tr>
    </w:tbl>
    <w:p w:rsidR="005051E5" w:rsidRDefault="005051E5" w:rsidP="009C1C54">
      <w:pPr>
        <w:spacing w:after="0"/>
        <w:rPr>
          <w:rFonts w:ascii="Arial" w:hAnsi="Arial" w:cs="Arial"/>
          <w:szCs w:val="24"/>
        </w:rPr>
      </w:pPr>
    </w:p>
    <w:p w:rsidR="00806389" w:rsidRPr="005051E5" w:rsidRDefault="00806389" w:rsidP="009C1C54">
      <w:pPr>
        <w:spacing w:after="0"/>
      </w:pPr>
    </w:p>
    <w:sectPr w:rsidR="00806389" w:rsidRPr="005051E5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DE" w:rsidRDefault="004361DE" w:rsidP="00A54EDC">
      <w:pPr>
        <w:spacing w:after="0" w:line="240" w:lineRule="auto"/>
      </w:pPr>
      <w:r>
        <w:separator/>
      </w:r>
    </w:p>
  </w:endnote>
  <w:endnote w:type="continuationSeparator" w:id="0">
    <w:p w:rsidR="004361DE" w:rsidRDefault="004361DE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5236F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5236FD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DE" w:rsidRDefault="004361DE" w:rsidP="00A54EDC">
      <w:pPr>
        <w:spacing w:after="0" w:line="240" w:lineRule="auto"/>
      </w:pPr>
      <w:r>
        <w:separator/>
      </w:r>
    </w:p>
  </w:footnote>
  <w:footnote w:type="continuationSeparator" w:id="0">
    <w:p w:rsidR="004361DE" w:rsidRDefault="004361DE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02BF8"/>
    <w:rsid w:val="001C6E33"/>
    <w:rsid w:val="00264461"/>
    <w:rsid w:val="00265F50"/>
    <w:rsid w:val="003E4757"/>
    <w:rsid w:val="004361DE"/>
    <w:rsid w:val="00445FE3"/>
    <w:rsid w:val="00462D06"/>
    <w:rsid w:val="004F575F"/>
    <w:rsid w:val="005051E5"/>
    <w:rsid w:val="005236FD"/>
    <w:rsid w:val="00531080"/>
    <w:rsid w:val="005F6C6E"/>
    <w:rsid w:val="006145F9"/>
    <w:rsid w:val="006471B9"/>
    <w:rsid w:val="00697364"/>
    <w:rsid w:val="006F614E"/>
    <w:rsid w:val="007D0DB2"/>
    <w:rsid w:val="00803D95"/>
    <w:rsid w:val="00806389"/>
    <w:rsid w:val="00901300"/>
    <w:rsid w:val="00924408"/>
    <w:rsid w:val="0094621A"/>
    <w:rsid w:val="00950B71"/>
    <w:rsid w:val="009C1C54"/>
    <w:rsid w:val="009F4936"/>
    <w:rsid w:val="00A54B20"/>
    <w:rsid w:val="00A54EDC"/>
    <w:rsid w:val="00A775C8"/>
    <w:rsid w:val="00A821AD"/>
    <w:rsid w:val="00AC20C9"/>
    <w:rsid w:val="00B40DA7"/>
    <w:rsid w:val="00BB410B"/>
    <w:rsid w:val="00C147B0"/>
    <w:rsid w:val="00C14C4C"/>
    <w:rsid w:val="00C47CC6"/>
    <w:rsid w:val="00CB1BC0"/>
    <w:rsid w:val="00D00F92"/>
    <w:rsid w:val="00D23465"/>
    <w:rsid w:val="00D30A9F"/>
    <w:rsid w:val="00D878E2"/>
    <w:rsid w:val="00E259CC"/>
    <w:rsid w:val="00F51686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2015-09-22T15:27:00Z</dcterms:created>
  <dcterms:modified xsi:type="dcterms:W3CDTF">2015-09-22T15:27:00Z</dcterms:modified>
</cp:coreProperties>
</file>