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A4" w:rsidRPr="00851418" w:rsidRDefault="00744FA4" w:rsidP="00744FA4">
      <w:pPr>
        <w:spacing w:after="0"/>
        <w:jc w:val="both"/>
        <w:rPr>
          <w:rFonts w:ascii="Arial" w:hAnsi="Arial" w:cs="Arial"/>
          <w:sz w:val="24"/>
          <w:szCs w:val="24"/>
        </w:rPr>
      </w:pPr>
      <w:bookmarkStart w:id="0" w:name="_GoBack"/>
      <w:bookmarkEnd w:id="0"/>
      <w:r>
        <w:rPr>
          <w:rFonts w:ascii="Arial" w:hAnsi="Arial" w:cs="Arial"/>
          <w:sz w:val="24"/>
          <w:szCs w:val="24"/>
        </w:rPr>
        <w:t xml:space="preserve">LA OFICINA DE ASESORÍA JURÍDICA DE LA UNIVERSIDAD DE PAMPLONA, </w:t>
      </w:r>
      <w:r w:rsidRPr="00D749FC">
        <w:rPr>
          <w:rFonts w:ascii="Arial" w:hAnsi="Arial" w:cs="Arial"/>
          <w:b/>
          <w:sz w:val="24"/>
          <w:szCs w:val="24"/>
        </w:rPr>
        <w:t>AVISA,</w:t>
      </w:r>
      <w:r>
        <w:rPr>
          <w:rFonts w:ascii="Arial" w:hAnsi="Arial" w:cs="Arial"/>
          <w:sz w:val="24"/>
          <w:szCs w:val="24"/>
        </w:rPr>
        <w:t xml:space="preserve"> A </w:t>
      </w:r>
      <w:r w:rsidRPr="008B4163">
        <w:rPr>
          <w:rFonts w:ascii="Arial" w:hAnsi="Arial" w:cs="Arial"/>
          <w:sz w:val="24"/>
          <w:szCs w:val="24"/>
        </w:rPr>
        <w:t xml:space="preserve">GABRIEL PABÓN VILLAMIZAR </w:t>
      </w:r>
      <w:r>
        <w:rPr>
          <w:rFonts w:ascii="Arial" w:hAnsi="Arial" w:cs="Arial"/>
          <w:sz w:val="24"/>
          <w:szCs w:val="24"/>
        </w:rPr>
        <w:t xml:space="preserve">IDENTIFICADO </w:t>
      </w:r>
      <w:r w:rsidR="00330EF2">
        <w:rPr>
          <w:rFonts w:ascii="Arial" w:hAnsi="Arial" w:cs="Arial"/>
          <w:sz w:val="24"/>
          <w:szCs w:val="24"/>
        </w:rPr>
        <w:t xml:space="preserve">CON CÉDULA DE CIUDADANÍA NÚMERO </w:t>
      </w:r>
      <w:r>
        <w:rPr>
          <w:rFonts w:ascii="Arial" w:hAnsi="Arial" w:cs="Arial"/>
          <w:color w:val="000000"/>
          <w:shd w:val="clear" w:color="auto" w:fill="FFFFFF"/>
        </w:rPr>
        <w:t>13.349.727</w:t>
      </w:r>
      <w:r>
        <w:rPr>
          <w:rFonts w:ascii="Arial" w:hAnsi="Arial" w:cs="Arial"/>
          <w:sz w:val="24"/>
          <w:szCs w:val="24"/>
        </w:rPr>
        <w:t xml:space="preserve">, que </w:t>
      </w:r>
      <w:r w:rsidRPr="00851418">
        <w:rPr>
          <w:rFonts w:ascii="Arial" w:hAnsi="Arial" w:cs="Arial"/>
          <w:sz w:val="24"/>
          <w:szCs w:val="24"/>
        </w:rPr>
        <w:t xml:space="preserve">revisando los archivos de la Oficina Jurídica de la Universidad de Pamplona reposa el contrato de </w:t>
      </w:r>
      <w:r>
        <w:rPr>
          <w:rFonts w:ascii="Arial" w:hAnsi="Arial" w:cs="Arial"/>
          <w:sz w:val="24"/>
          <w:szCs w:val="24"/>
        </w:rPr>
        <w:t>prestación de servicio</w:t>
      </w:r>
      <w:r w:rsidRPr="00851418">
        <w:rPr>
          <w:rFonts w:ascii="Arial" w:hAnsi="Arial" w:cs="Arial"/>
          <w:sz w:val="24"/>
          <w:szCs w:val="24"/>
        </w:rPr>
        <w:t xml:space="preserve"> número 01</w:t>
      </w:r>
      <w:r>
        <w:rPr>
          <w:rFonts w:ascii="Arial" w:hAnsi="Arial" w:cs="Arial"/>
          <w:sz w:val="24"/>
          <w:szCs w:val="24"/>
        </w:rPr>
        <w:t>58</w:t>
      </w:r>
      <w:r w:rsidRPr="00851418">
        <w:rPr>
          <w:rFonts w:ascii="Arial" w:hAnsi="Arial" w:cs="Arial"/>
          <w:sz w:val="24"/>
          <w:szCs w:val="24"/>
        </w:rPr>
        <w:t xml:space="preserve"> que fue suscrito el día </w:t>
      </w:r>
      <w:r w:rsidRPr="008B4163">
        <w:rPr>
          <w:rFonts w:ascii="Arial" w:hAnsi="Arial" w:cs="Arial"/>
          <w:sz w:val="24"/>
          <w:szCs w:val="24"/>
          <w:lang w:eastAsia="es-CO"/>
        </w:rPr>
        <w:t>01 de marzo de 2012</w:t>
      </w:r>
      <w:r>
        <w:rPr>
          <w:rFonts w:ascii="Arial" w:hAnsi="Arial" w:cs="Arial"/>
          <w:sz w:val="24"/>
          <w:szCs w:val="24"/>
          <w:lang w:eastAsia="es-CO"/>
        </w:rPr>
        <w:t xml:space="preserve"> </w:t>
      </w:r>
      <w:r w:rsidRPr="00851418">
        <w:rPr>
          <w:rFonts w:ascii="Arial" w:hAnsi="Arial" w:cs="Arial"/>
          <w:sz w:val="24"/>
          <w:szCs w:val="24"/>
        </w:rPr>
        <w:t>entre la Universidad de Pamplo</w:t>
      </w:r>
      <w:r>
        <w:rPr>
          <w:rFonts w:ascii="Arial" w:hAnsi="Arial" w:cs="Arial"/>
          <w:sz w:val="24"/>
          <w:szCs w:val="24"/>
        </w:rPr>
        <w:t>na y el</w:t>
      </w:r>
      <w:r w:rsidRPr="00851418">
        <w:rPr>
          <w:rFonts w:ascii="Arial" w:hAnsi="Arial" w:cs="Arial"/>
          <w:sz w:val="24"/>
          <w:szCs w:val="24"/>
        </w:rPr>
        <w:t xml:space="preserve"> señor (</w:t>
      </w:r>
      <w:r>
        <w:rPr>
          <w:rFonts w:ascii="Arial" w:hAnsi="Arial" w:cs="Arial"/>
          <w:sz w:val="24"/>
          <w:szCs w:val="24"/>
        </w:rPr>
        <w:t>a)</w:t>
      </w:r>
      <w:r w:rsidRPr="00A366A6">
        <w:t xml:space="preserve"> </w:t>
      </w:r>
      <w:r w:rsidRPr="008B4163">
        <w:rPr>
          <w:rFonts w:ascii="Arial" w:hAnsi="Arial" w:cs="Arial"/>
          <w:sz w:val="24"/>
          <w:szCs w:val="24"/>
        </w:rPr>
        <w:t>GABRIEL PABÓN VILLAMIZAR</w:t>
      </w:r>
      <w:r w:rsidRPr="00851418">
        <w:rPr>
          <w:rFonts w:ascii="Arial" w:hAnsi="Arial" w:cs="Arial"/>
          <w:sz w:val="24"/>
          <w:szCs w:val="24"/>
        </w:rPr>
        <w:t xml:space="preserve">, en el cual el objeto contractual era: </w:t>
      </w:r>
      <w:r w:rsidRPr="00851418">
        <w:rPr>
          <w:rFonts w:ascii="Arial" w:hAnsi="Arial" w:cs="Arial"/>
          <w:i/>
          <w:sz w:val="24"/>
          <w:szCs w:val="24"/>
        </w:rPr>
        <w:t>“</w:t>
      </w:r>
      <w:r w:rsidRPr="008B4163">
        <w:rPr>
          <w:rFonts w:ascii="Arial" w:hAnsi="Arial" w:cs="Arial"/>
          <w:i/>
          <w:sz w:val="24"/>
          <w:szCs w:val="24"/>
        </w:rPr>
        <w:t>El contratista en su calidad de trabajador independiente, se obliga para con La Universidad a prestar apoyo para la creación de un sistema de publicaciones para la Universidad de Pamplona, realizando las siguientes actividades: 1. Creación del sello “Editorial Universidad de Pamplona” para lo cual se deberá realizar el debido registro en la Cámara Colombiana del Libro” en Bogotá. 2. Creación en la Universidad del Comité General de Publicaciones, encargado de la aprobación final de los textos que deberán ser publicados, así como el tiraje, la asignación presupuestal y el cronograma correspondiente.</w:t>
      </w:r>
      <w:r w:rsidRPr="00851418">
        <w:rPr>
          <w:rFonts w:ascii="Arial" w:hAnsi="Arial" w:cs="Arial"/>
          <w:i/>
          <w:sz w:val="24"/>
          <w:szCs w:val="24"/>
        </w:rPr>
        <w:t>".</w:t>
      </w:r>
      <w:r>
        <w:rPr>
          <w:rFonts w:ascii="Arial" w:hAnsi="Arial" w:cs="Arial"/>
          <w:i/>
          <w:sz w:val="24"/>
          <w:szCs w:val="24"/>
        </w:rPr>
        <w:t xml:space="preserve"> </w:t>
      </w:r>
      <w:r w:rsidRPr="00851418">
        <w:rPr>
          <w:rFonts w:ascii="Arial" w:hAnsi="Arial" w:cs="Arial"/>
          <w:sz w:val="24"/>
          <w:szCs w:val="24"/>
        </w:rPr>
        <w:t>Por lo anteriormente mencionado es usted requerido en las Instalaciones de la Oficina de Asesoría Jurídica de la Universidad de Pamplona</w:t>
      </w:r>
      <w:r>
        <w:rPr>
          <w:rFonts w:ascii="Arial" w:hAnsi="Arial" w:cs="Arial"/>
          <w:sz w:val="24"/>
          <w:szCs w:val="24"/>
        </w:rPr>
        <w:t>,</w:t>
      </w:r>
      <w:r w:rsidRPr="00851418">
        <w:rPr>
          <w:rFonts w:ascii="Arial" w:hAnsi="Arial" w:cs="Arial"/>
          <w:sz w:val="24"/>
          <w:szCs w:val="24"/>
        </w:rPr>
        <w:t xml:space="preserve"> para la firma del acta de liquidación del contrato </w:t>
      </w:r>
      <w:r>
        <w:rPr>
          <w:rFonts w:ascii="Arial" w:hAnsi="Arial" w:cs="Arial"/>
          <w:sz w:val="24"/>
          <w:szCs w:val="24"/>
        </w:rPr>
        <w:t>de prestación de servicio número 0158 de 2012</w:t>
      </w:r>
      <w:r w:rsidRPr="00851418">
        <w:rPr>
          <w:rFonts w:ascii="Arial" w:hAnsi="Arial" w:cs="Arial"/>
          <w:sz w:val="24"/>
          <w:szCs w:val="24"/>
        </w:rPr>
        <w:t>, con el fin de culminar el proceso de liquidación.</w:t>
      </w:r>
      <w:r>
        <w:rPr>
          <w:rFonts w:ascii="Arial" w:hAnsi="Arial" w:cs="Arial"/>
          <w:sz w:val="24"/>
          <w:szCs w:val="24"/>
        </w:rPr>
        <w:t xml:space="preserve"> </w:t>
      </w:r>
      <w:r w:rsidRPr="00851418">
        <w:rPr>
          <w:rFonts w:ascii="Arial" w:hAnsi="Arial" w:cs="Arial"/>
          <w:sz w:val="24"/>
          <w:szCs w:val="24"/>
        </w:rPr>
        <w:t>Es de anotar que los contratos surten efectos civiles, penales, comerciales, disciplinarios, etc. Hasta su debida liquidación.</w:t>
      </w:r>
    </w:p>
    <w:p w:rsidR="00744FA4" w:rsidRDefault="00744FA4" w:rsidP="00744FA4">
      <w:pPr>
        <w:spacing w:after="0"/>
        <w:jc w:val="both"/>
        <w:rPr>
          <w:rFonts w:ascii="Arial" w:hAnsi="Arial" w:cs="Arial"/>
          <w:sz w:val="24"/>
          <w:szCs w:val="24"/>
        </w:rPr>
      </w:pPr>
      <w:r w:rsidRPr="00FD6651">
        <w:rPr>
          <w:rFonts w:ascii="Arial" w:hAnsi="Arial" w:cs="Arial"/>
          <w:sz w:val="24"/>
          <w:szCs w:val="24"/>
        </w:rPr>
        <w:t>Se le advierte a</w:t>
      </w:r>
      <w:r>
        <w:rPr>
          <w:rFonts w:ascii="Arial" w:hAnsi="Arial" w:cs="Arial"/>
          <w:sz w:val="24"/>
          <w:szCs w:val="24"/>
        </w:rPr>
        <w:t>l</w:t>
      </w:r>
      <w:r w:rsidRPr="00FD6651">
        <w:rPr>
          <w:rFonts w:ascii="Arial" w:hAnsi="Arial" w:cs="Arial"/>
          <w:sz w:val="24"/>
          <w:szCs w:val="24"/>
        </w:rPr>
        <w:t xml:space="preserve"> </w:t>
      </w:r>
      <w:r>
        <w:rPr>
          <w:rFonts w:ascii="Arial" w:hAnsi="Arial" w:cs="Arial"/>
          <w:sz w:val="24"/>
          <w:szCs w:val="24"/>
        </w:rPr>
        <w:t xml:space="preserve"> avisado </w:t>
      </w:r>
      <w:r w:rsidRPr="00FD6651">
        <w:rPr>
          <w:rFonts w:ascii="Arial" w:hAnsi="Arial" w:cs="Arial"/>
          <w:sz w:val="24"/>
          <w:szCs w:val="24"/>
        </w:rPr>
        <w:t xml:space="preserve">que transcurrido el término de </w:t>
      </w:r>
      <w:r>
        <w:rPr>
          <w:rFonts w:ascii="Arial" w:hAnsi="Arial" w:cs="Arial"/>
          <w:sz w:val="24"/>
          <w:szCs w:val="24"/>
        </w:rPr>
        <w:t>cinco</w:t>
      </w:r>
      <w:r w:rsidRPr="00FD6651">
        <w:rPr>
          <w:rFonts w:ascii="Arial" w:hAnsi="Arial" w:cs="Arial"/>
          <w:sz w:val="24"/>
          <w:szCs w:val="24"/>
        </w:rPr>
        <w:t xml:space="preserve"> (</w:t>
      </w:r>
      <w:r>
        <w:rPr>
          <w:rFonts w:ascii="Arial" w:hAnsi="Arial" w:cs="Arial"/>
          <w:sz w:val="24"/>
          <w:szCs w:val="24"/>
        </w:rPr>
        <w:t>05</w:t>
      </w:r>
      <w:r w:rsidRPr="00FD6651">
        <w:rPr>
          <w:rFonts w:ascii="Arial" w:hAnsi="Arial" w:cs="Arial"/>
          <w:sz w:val="24"/>
          <w:szCs w:val="24"/>
        </w:rPr>
        <w:t>) días a partir de la expiración del término de fijación</w:t>
      </w:r>
      <w:r>
        <w:rPr>
          <w:rFonts w:ascii="Arial" w:hAnsi="Arial" w:cs="Arial"/>
          <w:sz w:val="24"/>
          <w:szCs w:val="24"/>
        </w:rPr>
        <w:t xml:space="preserve"> de</w:t>
      </w:r>
      <w:r w:rsidR="00330EF2">
        <w:rPr>
          <w:rFonts w:ascii="Arial" w:hAnsi="Arial" w:cs="Arial"/>
          <w:sz w:val="24"/>
          <w:szCs w:val="24"/>
        </w:rPr>
        <w:t xml:space="preserve"> </w:t>
      </w:r>
      <w:r>
        <w:rPr>
          <w:rFonts w:ascii="Arial" w:hAnsi="Arial" w:cs="Arial"/>
          <w:sz w:val="24"/>
          <w:szCs w:val="24"/>
        </w:rPr>
        <w:t>l</w:t>
      </w:r>
      <w:r w:rsidR="00330EF2">
        <w:rPr>
          <w:rFonts w:ascii="Arial" w:hAnsi="Arial" w:cs="Arial"/>
          <w:sz w:val="24"/>
          <w:szCs w:val="24"/>
        </w:rPr>
        <w:t>a</w:t>
      </w:r>
      <w:r>
        <w:rPr>
          <w:rFonts w:ascii="Arial" w:hAnsi="Arial" w:cs="Arial"/>
          <w:sz w:val="24"/>
          <w:szCs w:val="24"/>
        </w:rPr>
        <w:t xml:space="preserve"> </w:t>
      </w:r>
      <w:r w:rsidR="00330EF2">
        <w:rPr>
          <w:rFonts w:ascii="Arial" w:hAnsi="Arial" w:cs="Arial"/>
          <w:sz w:val="24"/>
          <w:szCs w:val="24"/>
        </w:rPr>
        <w:t>comunicación</w:t>
      </w:r>
      <w:r>
        <w:rPr>
          <w:rFonts w:ascii="Arial" w:hAnsi="Arial" w:cs="Arial"/>
          <w:sz w:val="24"/>
          <w:szCs w:val="24"/>
        </w:rPr>
        <w:t xml:space="preserve"> </w:t>
      </w:r>
      <w:r w:rsidRPr="00FD6651">
        <w:rPr>
          <w:rFonts w:ascii="Arial" w:hAnsi="Arial" w:cs="Arial"/>
          <w:sz w:val="24"/>
          <w:szCs w:val="24"/>
        </w:rPr>
        <w:t>se entenderá surtido el</w:t>
      </w:r>
      <w:r>
        <w:rPr>
          <w:rFonts w:ascii="Arial" w:hAnsi="Arial" w:cs="Arial"/>
          <w:sz w:val="24"/>
          <w:szCs w:val="24"/>
        </w:rPr>
        <w:t xml:space="preserve"> aviso a</w:t>
      </w:r>
      <w:r w:rsidR="00330EF2">
        <w:rPr>
          <w:rFonts w:ascii="Arial" w:hAnsi="Arial" w:cs="Arial"/>
          <w:sz w:val="24"/>
          <w:szCs w:val="24"/>
        </w:rPr>
        <w:t xml:space="preserve"> </w:t>
      </w:r>
      <w:r>
        <w:rPr>
          <w:rFonts w:ascii="Arial" w:hAnsi="Arial" w:cs="Arial"/>
          <w:sz w:val="24"/>
          <w:szCs w:val="24"/>
        </w:rPr>
        <w:t>la</w:t>
      </w:r>
      <w:r w:rsidR="00330EF2">
        <w:rPr>
          <w:rFonts w:ascii="Arial" w:hAnsi="Arial" w:cs="Arial"/>
          <w:sz w:val="24"/>
          <w:szCs w:val="24"/>
        </w:rPr>
        <w:t xml:space="preserve"> persona</w:t>
      </w:r>
      <w:r>
        <w:rPr>
          <w:rFonts w:ascii="Arial" w:hAnsi="Arial" w:cs="Arial"/>
          <w:sz w:val="24"/>
          <w:szCs w:val="24"/>
        </w:rPr>
        <w:t xml:space="preserve"> cita</w:t>
      </w:r>
      <w:r w:rsidR="00330EF2">
        <w:rPr>
          <w:rFonts w:ascii="Arial" w:hAnsi="Arial" w:cs="Arial"/>
          <w:sz w:val="24"/>
          <w:szCs w:val="24"/>
        </w:rPr>
        <w:t>da</w:t>
      </w:r>
      <w:r w:rsidRPr="00FD6651">
        <w:rPr>
          <w:rFonts w:ascii="Arial" w:hAnsi="Arial" w:cs="Arial"/>
          <w:sz w:val="24"/>
          <w:szCs w:val="24"/>
        </w:rPr>
        <w:t xml:space="preserve">. El presente </w:t>
      </w:r>
      <w:r>
        <w:rPr>
          <w:rFonts w:ascii="Arial" w:hAnsi="Arial" w:cs="Arial"/>
          <w:sz w:val="24"/>
          <w:szCs w:val="24"/>
        </w:rPr>
        <w:t>AVISO</w:t>
      </w:r>
      <w:r w:rsidRPr="00FD6651">
        <w:rPr>
          <w:rFonts w:ascii="Arial" w:hAnsi="Arial" w:cs="Arial"/>
          <w:sz w:val="24"/>
          <w:szCs w:val="24"/>
        </w:rPr>
        <w:t xml:space="preserve"> se fija hoy </w:t>
      </w:r>
      <w:r>
        <w:rPr>
          <w:rFonts w:ascii="Arial" w:hAnsi="Arial" w:cs="Arial"/>
          <w:sz w:val="24"/>
          <w:szCs w:val="24"/>
        </w:rPr>
        <w:t>cinco</w:t>
      </w:r>
      <w:r w:rsidRPr="00FD6651">
        <w:rPr>
          <w:rFonts w:ascii="Arial" w:hAnsi="Arial" w:cs="Arial"/>
          <w:sz w:val="24"/>
          <w:szCs w:val="24"/>
        </w:rPr>
        <w:t xml:space="preserve"> (</w:t>
      </w:r>
      <w:r>
        <w:rPr>
          <w:rFonts w:ascii="Arial" w:hAnsi="Arial" w:cs="Arial"/>
          <w:sz w:val="24"/>
          <w:szCs w:val="24"/>
        </w:rPr>
        <w:t>05</w:t>
      </w:r>
      <w:r w:rsidRPr="00FD6651">
        <w:rPr>
          <w:rFonts w:ascii="Arial" w:hAnsi="Arial" w:cs="Arial"/>
          <w:sz w:val="24"/>
          <w:szCs w:val="24"/>
        </w:rPr>
        <w:t xml:space="preserve">) de </w:t>
      </w:r>
      <w:r>
        <w:rPr>
          <w:rFonts w:ascii="Arial" w:hAnsi="Arial" w:cs="Arial"/>
          <w:sz w:val="24"/>
          <w:szCs w:val="24"/>
        </w:rPr>
        <w:t>octubre</w:t>
      </w:r>
      <w:r w:rsidRPr="00FD6651">
        <w:rPr>
          <w:rFonts w:ascii="Arial" w:hAnsi="Arial" w:cs="Arial"/>
          <w:sz w:val="24"/>
          <w:szCs w:val="24"/>
        </w:rPr>
        <w:t xml:space="preserve"> de dos mil quince (2015) siendo las 08:00 de la mañana</w:t>
      </w:r>
      <w:r>
        <w:rPr>
          <w:rFonts w:ascii="Arial" w:hAnsi="Arial" w:cs="Arial"/>
          <w:sz w:val="24"/>
          <w:szCs w:val="24"/>
        </w:rPr>
        <w:t>, Oficina de Asesoría Jurídica de la Universidad de Pamplona.</w:t>
      </w:r>
    </w:p>
    <w:p w:rsidR="00156518" w:rsidRDefault="00156518"/>
    <w:sectPr w:rsidR="001565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A4"/>
    <w:rsid w:val="00156518"/>
    <w:rsid w:val="001C0609"/>
    <w:rsid w:val="00330EF2"/>
    <w:rsid w:val="00744F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2015-10-05T20:53:00Z</dcterms:created>
  <dcterms:modified xsi:type="dcterms:W3CDTF">2015-10-05T20:53:00Z</dcterms:modified>
</cp:coreProperties>
</file>